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AB92" w14:textId="1983C934" w:rsidR="001F0A10" w:rsidRPr="00BB78D5" w:rsidRDefault="00BB78D5" w:rsidP="00BB78D5">
      <w:pPr>
        <w:pStyle w:val="Heading1"/>
        <w:jc w:val="center"/>
        <w:rPr>
          <w:b/>
          <w:sz w:val="42"/>
        </w:rPr>
      </w:pPr>
      <w:r w:rsidRPr="00BB78D5">
        <w:rPr>
          <w:b/>
          <w:sz w:val="42"/>
        </w:rPr>
        <w:t xml:space="preserve">AGM, Reaffiliation &amp; </w:t>
      </w:r>
      <w:r w:rsidR="009E44E9">
        <w:rPr>
          <w:b/>
          <w:sz w:val="42"/>
        </w:rPr>
        <w:t>Getting Started</w:t>
      </w:r>
      <w:r w:rsidRPr="00BB78D5">
        <w:rPr>
          <w:b/>
          <w:sz w:val="42"/>
        </w:rPr>
        <w:t xml:space="preserve"> Checklists</w:t>
      </w:r>
    </w:p>
    <w:p w14:paraId="0AA8CC8D" w14:textId="06EE584F" w:rsidR="00BB78D5" w:rsidRDefault="00BB78D5"/>
    <w:p w14:paraId="2A91679F" w14:textId="6A805F9E" w:rsidR="00BB78D5" w:rsidRDefault="00BB78D5" w:rsidP="00BB78D5">
      <w:pPr>
        <w:pStyle w:val="Heading1"/>
        <w:spacing w:line="276" w:lineRule="auto"/>
      </w:pPr>
      <w:r>
        <w:t>Before the AGM</w:t>
      </w:r>
    </w:p>
    <w:p w14:paraId="59E10D88" w14:textId="77777777" w:rsidR="00BB78D5" w:rsidRPr="00BB78D5" w:rsidRDefault="00BB78D5" w:rsidP="00BB78D5">
      <w:pPr>
        <w:rPr>
          <w:lang w:val="en-AU"/>
        </w:rPr>
      </w:pPr>
    </w:p>
    <w:p w14:paraId="27410220" w14:textId="77777777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the sections of the Clubs Handbook about General Meetings, Elections and Reaffiliation.</w:t>
      </w:r>
    </w:p>
    <w:p w14:paraId="03FB4FEC" w14:textId="77777777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your Club’s constitution, checking for relevant requirements of AGMs and elections</w:t>
      </w:r>
    </w:p>
    <w:p w14:paraId="5B35B4BC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Detail any proposed constitutional changes</w:t>
      </w:r>
    </w:p>
    <w:p w14:paraId="366387FF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Agree on a date, time &amp; location</w:t>
      </w:r>
    </w:p>
    <w:p w14:paraId="23650ED1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Make bookings, if relevant, and send booking confirmations to an Executive that will be at the AGM</w:t>
      </w:r>
    </w:p>
    <w:p w14:paraId="76F61ED8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Allocate tasks for Executives at the AGM, including:</w:t>
      </w:r>
    </w:p>
    <w:p w14:paraId="5B0A4A24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Chairing the meeting (usually the President)</w:t>
      </w:r>
    </w:p>
    <w:p w14:paraId="34CB22B7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Taking minutes (usually the Secretary)</w:t>
      </w:r>
    </w:p>
    <w:p w14:paraId="6FFFA5F0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Checking in members</w:t>
      </w:r>
    </w:p>
    <w:p w14:paraId="3D8DD1C3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Counting votes</w:t>
      </w:r>
    </w:p>
    <w:p w14:paraId="04B4FD23" w14:textId="14C77B49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Send AGM Notice via email. Include:</w:t>
      </w:r>
    </w:p>
    <w:p w14:paraId="2E5FCC48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Date, Time &amp; Location</w:t>
      </w:r>
    </w:p>
    <w:p w14:paraId="2C2CB2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Agenda</w:t>
      </w:r>
    </w:p>
    <w:p w14:paraId="49BD831B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Any relevant information on who can attend and vote at the AGM</w:t>
      </w:r>
    </w:p>
    <w:p w14:paraId="065B73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proposed constitutional changes</w:t>
      </w:r>
    </w:p>
    <w:p w14:paraId="7D5F8E45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elections, including position descriptions and how to nominate</w:t>
      </w:r>
    </w:p>
    <w:p w14:paraId="55E1DAFC" w14:textId="77777777" w:rsidR="00BB78D5" w:rsidRDefault="00BB78D5" w:rsidP="00BB78D5">
      <w:pPr>
        <w:pStyle w:val="ListParagraph"/>
        <w:numPr>
          <w:ilvl w:val="1"/>
          <w:numId w:val="4"/>
        </w:numPr>
        <w:spacing w:before="240" w:line="360" w:lineRule="auto"/>
      </w:pPr>
      <w:r>
        <w:t xml:space="preserve">Information </w:t>
      </w:r>
      <w:r w:rsidRPr="00052321">
        <w:t>on proxy voting, if relevant</w:t>
      </w:r>
    </w:p>
    <w:p w14:paraId="549AE15E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 xml:space="preserve">Forward the AGM Notice and any other notifications about the AGM to </w:t>
      </w:r>
      <w:hyperlink r:id="rId7" w:history="1">
        <w:r w:rsidRPr="00790C2D">
          <w:rPr>
            <w:rStyle w:val="Hyperlink"/>
          </w:rPr>
          <w:t>clubs@arc.unsw.edu.au</w:t>
        </w:r>
      </w:hyperlink>
    </w:p>
    <w:p w14:paraId="54C4BB99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reports that are being presented at the AGM (at least a President &amp; Treasurer’s Report)</w:t>
      </w:r>
    </w:p>
    <w:p w14:paraId="1A5DBE5E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the attendance form</w:t>
      </w:r>
    </w:p>
    <w:p w14:paraId="195CD133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election materials &amp; processes, if required</w:t>
      </w:r>
    </w:p>
    <w:p w14:paraId="18D25C15" w14:textId="77777777" w:rsidR="00BB78D5" w:rsidRDefault="00BB78D5" w:rsidP="00BB78D5">
      <w:pPr>
        <w:spacing w:line="360" w:lineRule="auto"/>
      </w:pPr>
    </w:p>
    <w:p w14:paraId="5923613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14:paraId="3D54DDFC" w14:textId="29D11225" w:rsidR="00BB78D5" w:rsidRDefault="00BB78D5" w:rsidP="00BB78D5">
      <w:pPr>
        <w:pStyle w:val="Heading1"/>
        <w:spacing w:line="276" w:lineRule="auto"/>
      </w:pPr>
      <w:r>
        <w:lastRenderedPageBreak/>
        <w:t>At the AGM</w:t>
      </w:r>
    </w:p>
    <w:p w14:paraId="54B1D2F5" w14:textId="77777777" w:rsidR="00BB78D5" w:rsidRPr="00BB78D5" w:rsidRDefault="00BB78D5" w:rsidP="00BB78D5">
      <w:pPr>
        <w:rPr>
          <w:lang w:val="en-AU"/>
        </w:rPr>
      </w:pPr>
    </w:p>
    <w:p w14:paraId="7BD4DB12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Setup before the event</w:t>
      </w:r>
    </w:p>
    <w:p w14:paraId="2FE5292B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Check attendees in</w:t>
      </w:r>
    </w:p>
    <w:p w14:paraId="05691231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Check eligibility to attend/vote</w:t>
      </w:r>
    </w:p>
    <w:p w14:paraId="2AEBA4CA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Complete &amp; sign attendance list</w:t>
      </w:r>
    </w:p>
    <w:p w14:paraId="2D1D9BB2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Distribute voting slips, if relevant</w:t>
      </w:r>
    </w:p>
    <w:p w14:paraId="63EACBFC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Once you have the minimum number of people and scheduled start time has been reached, start the meeting</w:t>
      </w:r>
    </w:p>
    <w:p w14:paraId="41A077F6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Pause/stop the meeting if you no longer have the required number of people</w:t>
      </w:r>
    </w:p>
    <w:p w14:paraId="4426E40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If you don’t get the minimum number at all, you will need to reschedule the meeting.</w:t>
      </w:r>
    </w:p>
    <w:p w14:paraId="2307655F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Conduct the meeting:</w:t>
      </w:r>
    </w:p>
    <w:p w14:paraId="6DC8AC26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Open the meeting</w:t>
      </w:r>
    </w:p>
    <w:p w14:paraId="4681285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Apologies (if any)</w:t>
      </w:r>
    </w:p>
    <w:p w14:paraId="63F45E4D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Constitutional Amendments (if any)</w:t>
      </w:r>
    </w:p>
    <w:p w14:paraId="30D296A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Elections (unless otherwise specified in your constitution)</w:t>
      </w:r>
    </w:p>
    <w:p w14:paraId="19E94C1F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Nominations</w:t>
      </w:r>
    </w:p>
    <w:p w14:paraId="261A0C7E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Short speeches</w:t>
      </w:r>
    </w:p>
    <w:p w14:paraId="505DFF56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Question time (limit the duration)</w:t>
      </w:r>
    </w:p>
    <w:p w14:paraId="41195D9C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Voting</w:t>
      </w:r>
    </w:p>
    <w:p w14:paraId="0528FB93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Announce Results</w:t>
      </w:r>
    </w:p>
    <w:p w14:paraId="1047D7F9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Decide the three Bank Signatories from the income Executive team, including the Treasurer</w:t>
      </w:r>
    </w:p>
    <w:p w14:paraId="2F352D52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General Business</w:t>
      </w:r>
    </w:p>
    <w:p w14:paraId="26186FAB" w14:textId="77777777" w:rsidR="00BB78D5" w:rsidRDefault="00BB78D5" w:rsidP="00BB78D5">
      <w:pPr>
        <w:pStyle w:val="ListParagraph"/>
        <w:numPr>
          <w:ilvl w:val="2"/>
          <w:numId w:val="9"/>
        </w:numPr>
        <w:spacing w:line="360" w:lineRule="auto"/>
      </w:pPr>
      <w:r>
        <w:t>President’s Annual Report</w:t>
      </w:r>
    </w:p>
    <w:p w14:paraId="1280B489" w14:textId="77777777" w:rsidR="00BB78D5" w:rsidRDefault="00BB78D5" w:rsidP="00BB78D5">
      <w:pPr>
        <w:pStyle w:val="ListParagraph"/>
        <w:numPr>
          <w:ilvl w:val="2"/>
          <w:numId w:val="9"/>
        </w:numPr>
        <w:spacing w:line="360" w:lineRule="auto"/>
      </w:pPr>
      <w:r>
        <w:t>Treasurer’s Annual Report</w:t>
      </w:r>
    </w:p>
    <w:p w14:paraId="6E9AB532" w14:textId="77777777" w:rsidR="00BB78D5" w:rsidRDefault="00BB78D5" w:rsidP="00BB78D5">
      <w:pPr>
        <w:pStyle w:val="ListParagraph"/>
        <w:numPr>
          <w:ilvl w:val="2"/>
          <w:numId w:val="9"/>
        </w:numPr>
        <w:spacing w:line="360" w:lineRule="auto"/>
      </w:pPr>
      <w:r>
        <w:t>Any other General Business</w:t>
      </w:r>
    </w:p>
    <w:p w14:paraId="40263FA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Close the meeting</w:t>
      </w:r>
    </w:p>
    <w:p w14:paraId="16654A61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Pack up the event</w:t>
      </w:r>
    </w:p>
    <w:p w14:paraId="46E33B1D" w14:textId="77777777" w:rsidR="00BB78D5" w:rsidRDefault="00BB78D5" w:rsidP="00BB78D5">
      <w:pPr>
        <w:spacing w:line="360" w:lineRule="auto"/>
      </w:pPr>
    </w:p>
    <w:p w14:paraId="165F932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B9C8A1E" w14:textId="77777777" w:rsidR="00BB78D5" w:rsidRDefault="00BB78D5" w:rsidP="00BB78D5">
      <w:pPr>
        <w:pStyle w:val="Heading1"/>
        <w:spacing w:line="360" w:lineRule="auto"/>
      </w:pPr>
      <w:r>
        <w:lastRenderedPageBreak/>
        <w:t>After the AGM</w:t>
      </w:r>
    </w:p>
    <w:p w14:paraId="6F6B8A05" w14:textId="44F6DFB7" w:rsidR="00BB78D5" w:rsidRPr="00BB78D5" w:rsidRDefault="00BB78D5" w:rsidP="00BB78D5">
      <w:pPr>
        <w:pStyle w:val="Heading3"/>
        <w:spacing w:line="360" w:lineRule="auto"/>
      </w:pPr>
      <w:r w:rsidRPr="00BB78D5">
        <w:t>Outgoing Executive - Apply for Reaffiliation with Arc</w:t>
      </w:r>
    </w:p>
    <w:p w14:paraId="0B9ADC07" w14:textId="4E1BC17C" w:rsidR="00BB78D5" w:rsidRPr="00BB78D5" w:rsidRDefault="00BB78D5" w:rsidP="00BB78D5">
      <w:pPr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Submit your Club’s Reaffiliation Application</w:t>
      </w:r>
      <w:r w:rsidR="00AA0204">
        <w:rPr>
          <w:sz w:val="22"/>
          <w:szCs w:val="22"/>
        </w:rPr>
        <w:t xml:space="preserve"> on </w:t>
      </w:r>
      <w:r w:rsidR="004B21F2">
        <w:rPr>
          <w:sz w:val="22"/>
          <w:szCs w:val="22"/>
        </w:rPr>
        <w:t>SpArc</w:t>
      </w:r>
      <w:r w:rsidRPr="00BB78D5">
        <w:rPr>
          <w:sz w:val="22"/>
          <w:szCs w:val="22"/>
        </w:rPr>
        <w:t>.</w:t>
      </w:r>
    </w:p>
    <w:p w14:paraId="4EF7B5E9" w14:textId="64624589" w:rsidR="00BB78D5" w:rsidRPr="00BB78D5" w:rsidRDefault="00BB78D5" w:rsidP="00BB78D5">
      <w:pPr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You will need:</w:t>
      </w:r>
    </w:p>
    <w:p w14:paraId="100A7C6C" w14:textId="77777777" w:rsidR="00BB78D5" w:rsidRPr="00E37A0C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AGM Attendance Sheet</w:t>
      </w:r>
    </w:p>
    <w:p w14:paraId="7D53E75D" w14:textId="77777777" w:rsidR="00BB78D5" w:rsidRPr="00E37A0C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AGM Minutes</w:t>
      </w:r>
    </w:p>
    <w:p w14:paraId="16DFDA77" w14:textId="275CEAA2" w:rsidR="00BB78D5" w:rsidRPr="00E37A0C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Details of the Club Executives</w:t>
      </w:r>
      <w:r w:rsidR="009E44E9" w:rsidRPr="00E37A0C">
        <w:t xml:space="preserve"> </w:t>
      </w:r>
      <w:r w:rsidRPr="00E37A0C">
        <w:t>– name, position, student number,</w:t>
      </w:r>
      <w:r w:rsidR="009E44E9" w:rsidRPr="00E37A0C">
        <w:t xml:space="preserve"> email,</w:t>
      </w:r>
      <w:r w:rsidRPr="00E37A0C">
        <w:t xml:space="preserve"> phone number</w:t>
      </w:r>
    </w:p>
    <w:p w14:paraId="24CCCE7D" w14:textId="77777777" w:rsidR="00BB78D5" w:rsidRPr="00E37A0C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 xml:space="preserve">Clubs Constitution (updated with any changes made at the AGM) </w:t>
      </w:r>
    </w:p>
    <w:p w14:paraId="601A6148" w14:textId="77777777" w:rsidR="00BB78D5" w:rsidRPr="00E37A0C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Signed Arc Clubs Affiliation Agreement (signed by all the incoming Club Executives)</w:t>
      </w:r>
    </w:p>
    <w:p w14:paraId="6F12F91F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Names of Bank Signatories</w:t>
      </w:r>
      <w:r w:rsidRPr="00BB78D5">
        <w:t xml:space="preserve"> (FULL name as on Official IDs)</w:t>
      </w:r>
    </w:p>
    <w:p w14:paraId="45EBFEAA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Recent Bank Statement (within the last 3 months)</w:t>
      </w:r>
    </w:p>
    <w:p w14:paraId="0995A8E3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Income &amp; Expenditure Report</w:t>
      </w:r>
    </w:p>
    <w:p w14:paraId="4D7CB9DF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General Ledger</w:t>
      </w:r>
    </w:p>
    <w:p w14:paraId="44F37CB3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Updated Letter from School/ Faculty (Constituent Societies Only)</w:t>
      </w:r>
    </w:p>
    <w:p w14:paraId="4C03ACF4" w14:textId="29127323" w:rsidR="00BB78D5" w:rsidRPr="00BB78D5" w:rsidRDefault="00BB78D5" w:rsidP="00BB78D5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BB78D5">
        <w:rPr>
          <w:sz w:val="22"/>
          <w:szCs w:val="22"/>
        </w:rPr>
        <w:t>You can also update</w:t>
      </w:r>
    </w:p>
    <w:p w14:paraId="440EE2E2" w14:textId="77777777" w:rsidR="00BB78D5" w:rsidRPr="00E37A0C" w:rsidRDefault="00BB78D5" w:rsidP="00BB78D5">
      <w:pPr>
        <w:pStyle w:val="ListParagraph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 xml:space="preserve">Club Email, Facebook </w:t>
      </w:r>
      <w:r w:rsidRPr="00E37A0C">
        <w:t>page and Website (these details will be publicly available)</w:t>
      </w:r>
    </w:p>
    <w:p w14:paraId="0A22D491" w14:textId="77777777" w:rsidR="00BB78D5" w:rsidRPr="00E37A0C" w:rsidRDefault="00BB78D5" w:rsidP="00BB78D5">
      <w:pPr>
        <w:pStyle w:val="ListParagraph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Bank Account Details</w:t>
      </w:r>
    </w:p>
    <w:p w14:paraId="754177B1" w14:textId="1099FE0E" w:rsidR="00BB78D5" w:rsidRPr="00E37A0C" w:rsidRDefault="00BB78D5" w:rsidP="00BB78D5">
      <w:pPr>
        <w:pStyle w:val="ListParagraph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E37A0C">
        <w:t>Club Logo (</w:t>
      </w:r>
      <w:r w:rsidR="00E37A0C" w:rsidRPr="00E37A0C">
        <w:t xml:space="preserve">recommended </w:t>
      </w:r>
      <w:r w:rsidR="00E37A0C">
        <w:t xml:space="preserve">image </w:t>
      </w:r>
      <w:r w:rsidR="00E37A0C" w:rsidRPr="00E37A0C">
        <w:t>size 300x300, 10MB file size limit)</w:t>
      </w:r>
    </w:p>
    <w:p w14:paraId="05F19468" w14:textId="77777777" w:rsidR="00BB78D5" w:rsidRPr="00BB78D5" w:rsidRDefault="00BB78D5" w:rsidP="00BB78D5">
      <w:pPr>
        <w:pStyle w:val="Heading3"/>
        <w:spacing w:line="360" w:lineRule="auto"/>
        <w:rPr>
          <w:sz w:val="22"/>
          <w:szCs w:val="22"/>
        </w:rPr>
      </w:pPr>
      <w:r w:rsidRPr="00E37A0C">
        <w:rPr>
          <w:sz w:val="22"/>
          <w:szCs w:val="22"/>
        </w:rPr>
        <w:t>Outgoing Executive – handover roles</w:t>
      </w:r>
      <w:r w:rsidRPr="00BB78D5">
        <w:rPr>
          <w:sz w:val="22"/>
          <w:szCs w:val="22"/>
        </w:rPr>
        <w:t xml:space="preserve"> to New Executives</w:t>
      </w:r>
    </w:p>
    <w:p w14:paraId="1FD71D72" w14:textId="77777777" w:rsidR="00BB78D5" w:rsidRPr="00BB78D5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B78D5">
        <w:rPr>
          <w:lang w:val="en-US"/>
        </w:rPr>
        <w:t>Write handover documents for the whole team and for individual roles (refer to the Clubs Handbook for advice)</w:t>
      </w:r>
    </w:p>
    <w:p w14:paraId="1A9152B7" w14:textId="77777777" w:rsidR="00BB78D5" w:rsidRPr="00BB78D5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B78D5">
        <w:rPr>
          <w:lang w:val="en-US"/>
        </w:rPr>
        <w:t>Ideally, do a team handover meeting and individual handover meetings for each role</w:t>
      </w:r>
    </w:p>
    <w:p w14:paraId="541F0814" w14:textId="76D8B52B" w:rsidR="00BB78D5" w:rsidRPr="00BB78D5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B78D5">
        <w:rPr>
          <w:lang w:val="en-US"/>
        </w:rPr>
        <w:t xml:space="preserve">Give the new team Executive access to all necessary accounts (emails, shared files, websites </w:t>
      </w:r>
      <w:proofErr w:type="spellStart"/>
      <w:r w:rsidRPr="00BB78D5">
        <w:rPr>
          <w:lang w:val="en-US"/>
        </w:rPr>
        <w:t>etc</w:t>
      </w:r>
      <w:proofErr w:type="spellEnd"/>
      <w:r w:rsidRPr="00BB78D5">
        <w:rPr>
          <w:lang w:val="en-US"/>
        </w:rPr>
        <w:t>). New Executives should change passwords if the logins are the same year to year</w:t>
      </w:r>
    </w:p>
    <w:p w14:paraId="36316749" w14:textId="66717632" w:rsidR="00BB78D5" w:rsidRPr="00BB78D5" w:rsidRDefault="00BB78D5" w:rsidP="00BB78D5">
      <w:pPr>
        <w:pStyle w:val="Heading3"/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 xml:space="preserve">All New Executives - Complete </w:t>
      </w:r>
      <w:r w:rsidR="00362FF7">
        <w:rPr>
          <w:sz w:val="22"/>
          <w:szCs w:val="22"/>
        </w:rPr>
        <w:t xml:space="preserve">Compulsory </w:t>
      </w:r>
      <w:r w:rsidRPr="00BB78D5">
        <w:rPr>
          <w:sz w:val="22"/>
          <w:szCs w:val="22"/>
        </w:rPr>
        <w:t>Club Executive Training</w:t>
      </w:r>
    </w:p>
    <w:p w14:paraId="5765150D" w14:textId="13DD3A11" w:rsidR="00BB78D5" w:rsidRPr="00362FF7" w:rsidRDefault="00BB78D5" w:rsidP="00362FF7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362FF7">
        <w:rPr>
          <w:lang w:val="en-US"/>
        </w:rPr>
        <w:t>Complete Online Training at your own pace</w:t>
      </w:r>
      <w:r w:rsidR="004B21F2">
        <w:rPr>
          <w:lang w:val="en-US"/>
        </w:rPr>
        <w:t xml:space="preserve"> (deadline TBD)</w:t>
      </w:r>
    </w:p>
    <w:p w14:paraId="00BE961C" w14:textId="1683813C" w:rsidR="00BB78D5" w:rsidRPr="004B21F2" w:rsidRDefault="00BB78D5" w:rsidP="004B21F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362FF7">
        <w:rPr>
          <w:lang w:val="en-US"/>
        </w:rPr>
        <w:t xml:space="preserve">Attend in-person training (max 1 hour) </w:t>
      </w:r>
      <w:r w:rsidR="004B21F2">
        <w:rPr>
          <w:lang w:val="en-US"/>
        </w:rPr>
        <w:t>(deadline TBD)</w:t>
      </w:r>
    </w:p>
    <w:sectPr w:rsidR="00BB78D5" w:rsidRPr="004B21F2" w:rsidSect="00146AE9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91E1" w14:textId="77777777" w:rsidR="009D02AF" w:rsidRDefault="009D02AF" w:rsidP="005642D6">
      <w:r>
        <w:separator/>
      </w:r>
    </w:p>
  </w:endnote>
  <w:endnote w:type="continuationSeparator" w:id="0">
    <w:p w14:paraId="5529EE0B" w14:textId="77777777" w:rsidR="009D02AF" w:rsidRDefault="009D02AF" w:rsidP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0EAA" w14:textId="77777777" w:rsidR="00FB1DD0" w:rsidRDefault="00FB1DD0">
    <w:pPr>
      <w:pStyle w:val="Footer"/>
    </w:pPr>
  </w:p>
  <w:p w14:paraId="45ACE75C" w14:textId="50C070DC" w:rsidR="005642D6" w:rsidRDefault="005642D6" w:rsidP="00F0756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2543" w14:textId="77777777" w:rsidR="009D02AF" w:rsidRDefault="009D02AF" w:rsidP="005642D6">
      <w:r>
        <w:separator/>
      </w:r>
    </w:p>
  </w:footnote>
  <w:footnote w:type="continuationSeparator" w:id="0">
    <w:p w14:paraId="4BEE6D09" w14:textId="77777777" w:rsidR="009D02AF" w:rsidRDefault="009D02AF" w:rsidP="005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59F2" w14:textId="7BD2C112" w:rsidR="005642D6" w:rsidRDefault="00DB19D5" w:rsidP="00A7777E">
    <w:pPr>
      <w:pStyle w:val="Header"/>
      <w:ind w:left="-1440"/>
    </w:pPr>
    <w:r>
      <w:rPr>
        <w:noProof/>
      </w:rPr>
      <w:drawing>
        <wp:inline distT="0" distB="0" distL="0" distR="0" wp14:anchorId="0E5DC38A" wp14:editId="574DE692">
          <wp:extent cx="7747000" cy="11620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Club header -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87" cy="11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5767" w14:textId="77777777" w:rsidR="005642D6" w:rsidRDefault="00564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FE"/>
    <w:multiLevelType w:val="hybridMultilevel"/>
    <w:tmpl w:val="BA92EFB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2DF"/>
    <w:multiLevelType w:val="hybridMultilevel"/>
    <w:tmpl w:val="C50A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6AF"/>
    <w:multiLevelType w:val="hybridMultilevel"/>
    <w:tmpl w:val="966AECC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71F"/>
    <w:multiLevelType w:val="hybridMultilevel"/>
    <w:tmpl w:val="A9105ED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9E2"/>
    <w:multiLevelType w:val="hybridMultilevel"/>
    <w:tmpl w:val="63E48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D01"/>
    <w:multiLevelType w:val="hybridMultilevel"/>
    <w:tmpl w:val="0BC2663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147A"/>
    <w:multiLevelType w:val="hybridMultilevel"/>
    <w:tmpl w:val="9EEAE4E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5B3C"/>
    <w:multiLevelType w:val="hybridMultilevel"/>
    <w:tmpl w:val="41FA9936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5B42"/>
    <w:multiLevelType w:val="hybridMultilevel"/>
    <w:tmpl w:val="5672B16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C48"/>
    <w:multiLevelType w:val="hybridMultilevel"/>
    <w:tmpl w:val="0986A534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EC2"/>
    <w:multiLevelType w:val="hybridMultilevel"/>
    <w:tmpl w:val="41E8E3B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6BBA"/>
    <w:multiLevelType w:val="hybridMultilevel"/>
    <w:tmpl w:val="F45036E0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6"/>
    <w:rsid w:val="00146AE9"/>
    <w:rsid w:val="00362FF7"/>
    <w:rsid w:val="004B21F2"/>
    <w:rsid w:val="005642D6"/>
    <w:rsid w:val="0058643A"/>
    <w:rsid w:val="005A1F36"/>
    <w:rsid w:val="00655196"/>
    <w:rsid w:val="009D02AF"/>
    <w:rsid w:val="009E44E9"/>
    <w:rsid w:val="00A14FF2"/>
    <w:rsid w:val="00A7777E"/>
    <w:rsid w:val="00AA0204"/>
    <w:rsid w:val="00BB78D5"/>
    <w:rsid w:val="00BF44A5"/>
    <w:rsid w:val="00CA51B1"/>
    <w:rsid w:val="00D20B55"/>
    <w:rsid w:val="00DB19D5"/>
    <w:rsid w:val="00E37A0C"/>
    <w:rsid w:val="00F07560"/>
    <w:rsid w:val="00FB1DD0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1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8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D6"/>
  </w:style>
  <w:style w:type="paragraph" w:styleId="Footer">
    <w:name w:val="footer"/>
    <w:basedOn w:val="Normal"/>
    <w:link w:val="Foot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D6"/>
  </w:style>
  <w:style w:type="character" w:customStyle="1" w:styleId="Heading1Char">
    <w:name w:val="Heading 1 Char"/>
    <w:basedOn w:val="DefaultParagraphFont"/>
    <w:link w:val="Heading1"/>
    <w:uiPriority w:val="9"/>
    <w:rsid w:val="00BB78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78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B78D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BB78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s@arc.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Turner</dc:creator>
  <cp:keywords/>
  <dc:description/>
  <cp:lastModifiedBy>Stephen Guo</cp:lastModifiedBy>
  <cp:revision>2</cp:revision>
  <dcterms:created xsi:type="dcterms:W3CDTF">2019-03-08T07:04:00Z</dcterms:created>
  <dcterms:modified xsi:type="dcterms:W3CDTF">2019-03-08T07:04:00Z</dcterms:modified>
</cp:coreProperties>
</file>